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81B" w:rsidRPr="00AB281B" w:rsidRDefault="00B67FD2" w:rsidP="004A579B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AB281B">
        <w:rPr>
          <w:rFonts w:ascii="Liberation Serif" w:hAnsi="Liberation Serif" w:cs="Times New Roman"/>
          <w:sz w:val="24"/>
          <w:szCs w:val="24"/>
        </w:rPr>
        <w:t>Приложение №</w:t>
      </w:r>
      <w:r w:rsidR="00AB281B" w:rsidRPr="00AB281B">
        <w:rPr>
          <w:rFonts w:ascii="Liberation Serif" w:hAnsi="Liberation Serif" w:cs="Times New Roman"/>
          <w:sz w:val="24"/>
          <w:szCs w:val="24"/>
        </w:rPr>
        <w:t xml:space="preserve"> </w:t>
      </w:r>
      <w:r w:rsidR="00D53AD6">
        <w:rPr>
          <w:rFonts w:ascii="Liberation Serif" w:hAnsi="Liberation Serif" w:cs="Times New Roman"/>
          <w:sz w:val="24"/>
          <w:szCs w:val="24"/>
        </w:rPr>
        <w:t>3</w:t>
      </w:r>
    </w:p>
    <w:p w:rsidR="00AB281B" w:rsidRPr="00AB281B" w:rsidRDefault="00B67FD2" w:rsidP="00B67FD2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AB281B">
        <w:rPr>
          <w:rFonts w:ascii="Liberation Serif" w:hAnsi="Liberation Serif" w:cs="Times New Roman"/>
          <w:sz w:val="24"/>
          <w:szCs w:val="24"/>
        </w:rPr>
        <w:t>к муниципальному Контракту №</w:t>
      </w:r>
      <w:r w:rsidR="00F43411">
        <w:rPr>
          <w:rFonts w:ascii="Liberation Serif" w:hAnsi="Liberation Serif" w:cs="Times New Roman"/>
          <w:sz w:val="24"/>
          <w:szCs w:val="24"/>
        </w:rPr>
        <w:t xml:space="preserve"> ______</w:t>
      </w:r>
      <w:r w:rsidR="0073478B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7C4BC4" w:rsidRDefault="00B67FD2" w:rsidP="00AB281B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AB281B">
        <w:rPr>
          <w:rFonts w:ascii="Liberation Serif" w:hAnsi="Liberation Serif" w:cs="Times New Roman"/>
          <w:sz w:val="24"/>
          <w:szCs w:val="24"/>
        </w:rPr>
        <w:t xml:space="preserve">от </w:t>
      </w:r>
      <w:r w:rsidR="00AB281B" w:rsidRPr="00AB281B">
        <w:rPr>
          <w:rFonts w:ascii="Liberation Serif" w:hAnsi="Liberation Serif" w:cs="Times New Roman"/>
          <w:sz w:val="24"/>
          <w:szCs w:val="24"/>
        </w:rPr>
        <w:t xml:space="preserve"> </w:t>
      </w:r>
      <w:r w:rsidRPr="00AB281B">
        <w:rPr>
          <w:rFonts w:ascii="Liberation Serif" w:hAnsi="Liberation Serif" w:cs="Times New Roman"/>
          <w:sz w:val="24"/>
          <w:szCs w:val="24"/>
        </w:rPr>
        <w:t>«____»__________20</w:t>
      </w:r>
      <w:r w:rsidR="0013361E">
        <w:rPr>
          <w:rFonts w:ascii="Liberation Serif" w:hAnsi="Liberation Serif" w:cs="Times New Roman"/>
          <w:sz w:val="24"/>
          <w:szCs w:val="24"/>
        </w:rPr>
        <w:t>2</w:t>
      </w:r>
      <w:r w:rsidR="008110F6">
        <w:rPr>
          <w:rFonts w:ascii="Liberation Serif" w:hAnsi="Liberation Serif" w:cs="Times New Roman"/>
          <w:sz w:val="24"/>
          <w:szCs w:val="24"/>
        </w:rPr>
        <w:t>__</w:t>
      </w:r>
      <w:r w:rsidRPr="00AB281B">
        <w:rPr>
          <w:rFonts w:ascii="Liberation Serif" w:hAnsi="Liberation Serif" w:cs="Times New Roman"/>
          <w:sz w:val="24"/>
          <w:szCs w:val="24"/>
        </w:rPr>
        <w:t>г.</w:t>
      </w:r>
    </w:p>
    <w:p w:rsidR="00AB281B" w:rsidRPr="00AB281B" w:rsidRDefault="00AB281B" w:rsidP="00AB281B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</w:p>
    <w:p w:rsidR="00B67FD2" w:rsidRDefault="00B67FD2" w:rsidP="00AB281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AB281B">
        <w:rPr>
          <w:rFonts w:ascii="Liberation Serif" w:hAnsi="Liberation Serif" w:cs="Times New Roman"/>
          <w:sz w:val="24"/>
          <w:szCs w:val="24"/>
        </w:rPr>
        <w:t>Перечень цен е</w:t>
      </w:r>
      <w:r w:rsidR="00AB281B">
        <w:rPr>
          <w:rFonts w:ascii="Liberation Serif" w:hAnsi="Liberation Serif" w:cs="Times New Roman"/>
          <w:sz w:val="24"/>
          <w:szCs w:val="24"/>
        </w:rPr>
        <w:t>диниц услуг (работ) к Контракту</w:t>
      </w:r>
    </w:p>
    <w:p w:rsidR="006C4068" w:rsidRDefault="006C4068" w:rsidP="00AB281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W w:w="9606" w:type="dxa"/>
        <w:tblLayout w:type="fixed"/>
        <w:tblLook w:val="04A0"/>
      </w:tblPr>
      <w:tblGrid>
        <w:gridCol w:w="548"/>
        <w:gridCol w:w="19"/>
        <w:gridCol w:w="108"/>
        <w:gridCol w:w="5670"/>
        <w:gridCol w:w="1701"/>
        <w:gridCol w:w="1560"/>
      </w:tblGrid>
      <w:tr w:rsidR="006C4068" w:rsidRPr="0009752E" w:rsidTr="006C4068">
        <w:trPr>
          <w:trHeight w:val="50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57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6C4068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 xml:space="preserve">Ед. </w:t>
            </w:r>
            <w:proofErr w:type="spellStart"/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изм</w:t>
            </w:r>
            <w:proofErr w:type="spellEnd"/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Цена</w:t>
            </w:r>
          </w:p>
        </w:tc>
      </w:tr>
      <w:tr w:rsidR="006C4068" w:rsidRPr="0009752E" w:rsidTr="006C4068">
        <w:trPr>
          <w:trHeight w:val="509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7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C4068" w:rsidRPr="0009752E" w:rsidTr="006C4068">
        <w:trPr>
          <w:trHeight w:val="509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7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C4068" w:rsidRPr="0009752E" w:rsidTr="006C4068">
        <w:trPr>
          <w:trHeight w:val="276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7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6C4068" w:rsidRPr="0009752E" w:rsidTr="006C4068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9752E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C4068" w:rsidRPr="0009752E" w:rsidRDefault="006C4068" w:rsidP="0009752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91537082"/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01B5C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Нарезка кювета треугольной формы (</w:t>
            </w:r>
            <w:proofErr w:type="spellStart"/>
            <w:r w:rsidRPr="00E01B5C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механизированно</w:t>
            </w:r>
            <w:proofErr w:type="spellEnd"/>
            <w:r w:rsidRPr="00E01B5C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), 1 м3</w:t>
            </w:r>
          </w:p>
        </w:tc>
      </w:tr>
      <w:tr w:rsidR="006C4068" w:rsidRPr="0066729B" w:rsidTr="006C4068">
        <w:trPr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01B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Механизированное восстановление кювета. Разработка продольных водоотводных и нагорных канав, группа грунтов: 1 м (применительно)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01B5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E01B5C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труб на 10 м (земля мокрая или спрессованная - 1,8т/м3)</w:t>
            </w:r>
          </w:p>
        </w:tc>
      </w:tr>
      <w:tr w:rsidR="006C4068" w:rsidRPr="0066729B" w:rsidTr="006C4068">
        <w:trPr>
          <w:trHeight w:val="30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к промывке водопропускной трубы. Разработка грунта вручную в траншеях глубиной до 2 м без креплений с откосами, группа грунтов: 2 (применительно)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Промывка трубопроводов для последующего санирования трубопровода диаметром: до 300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522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B7AD4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канав и кюветов (растительный слой земли - 1,2т/м3, грязь - 1,8т/м3)</w:t>
            </w: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продольных водоотводных и нагорных канав, группа грунтов: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Очистка камер: от мокрого ила и грязи без труб и арматуры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393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B7AD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644B5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Ремонт дороги с добавлением щебня на 100 м2</w:t>
            </w: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Планировка площадей: механизированным способом, группа грунтов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10F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С4, размер зерен 0-80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10F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С5, размер зерен 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10FF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С6, размер зерен 0-20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5(3)-10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40-80(70)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50"/>
        </w:trPr>
        <w:tc>
          <w:tcPr>
            <w:tcW w:w="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7644B5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Уплотнение грунта прицепными катками на пневмоколесном ходу 25 т на первый проход по одному следу при толщине слоя: 25 см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7644B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B5AEA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м2 до 5 м2 (горячий асфальт)</w:t>
            </w:r>
          </w:p>
        </w:tc>
      </w:tr>
      <w:tr w:rsidR="006C4068" w:rsidRPr="0066729B" w:rsidTr="006C4068">
        <w:trPr>
          <w:trHeight w:val="64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85795E">
        <w:trPr>
          <w:trHeight w:val="64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85795E">
        <w:trPr>
          <w:trHeight w:val="64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А 16 ВН на БНД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85795E">
        <w:trPr>
          <w:trHeight w:val="64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85795E">
        <w:trPr>
          <w:trHeight w:val="64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271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421FF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м2 до 25 м2 (горячий асфальт)</w:t>
            </w:r>
          </w:p>
        </w:tc>
      </w:tr>
      <w:tr w:rsidR="006C4068" w:rsidRPr="0066729B" w:rsidTr="006C4068">
        <w:trPr>
          <w:trHeight w:val="40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3E7CCA">
        <w:trPr>
          <w:trHeight w:val="40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3E7CCA">
        <w:trPr>
          <w:trHeight w:val="40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А 16 ВН на БНД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3E7CCA">
        <w:trPr>
          <w:trHeight w:val="40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3E7CCA">
        <w:trPr>
          <w:trHeight w:val="40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</w:t>
            </w: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расстояние 6 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421FF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6421FF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м2 до 5 м2 (холодный асфальт)</w:t>
            </w:r>
          </w:p>
        </w:tc>
      </w:tr>
      <w:tr w:rsidR="006C4068" w:rsidRPr="0066729B" w:rsidTr="006C4068">
        <w:trPr>
          <w:trHeight w:val="557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551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6672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922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6672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922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922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420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F315B7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м2 до 25 м2 (холодный асфальт)</w:t>
            </w:r>
          </w:p>
        </w:tc>
      </w:tr>
      <w:tr w:rsidR="006C4068" w:rsidRPr="0066729B" w:rsidTr="006C4068">
        <w:trPr>
          <w:trHeight w:val="597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513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519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398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240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398"/>
        </w:trPr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Раздел.</w:t>
            </w:r>
            <w:r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66729B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F315B7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щебнем на 1 м3</w:t>
            </w:r>
          </w:p>
        </w:tc>
      </w:tr>
      <w:tr w:rsidR="006C4068" w:rsidRPr="0066729B" w:rsidTr="006C4068">
        <w:trPr>
          <w:trHeight w:val="944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Засыпка вручную траншей, пазух котлованов и ям, группа грунтов: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Default="006C4068" w:rsidP="005C7055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C4068" w:rsidRPr="00F315B7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198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15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4068" w:rsidRPr="0066729B" w:rsidTr="006C4068">
        <w:trPr>
          <w:trHeight w:val="349"/>
        </w:trPr>
        <w:tc>
          <w:tcPr>
            <w:tcW w:w="6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8" w:rsidRPr="0066729B" w:rsidRDefault="006C4068" w:rsidP="005C705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66729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Начальная сумма цен единиц услуг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068" w:rsidRPr="00011FEF" w:rsidRDefault="006C4068" w:rsidP="005C7055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7D0C12" w:rsidRPr="00386BF3" w:rsidRDefault="007D0C12" w:rsidP="007D0C1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C12" w:rsidRPr="00386BF3" w:rsidRDefault="007D0C12" w:rsidP="007D0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ЗАКАЗЧИК:                                                            ПОДРЯДЧИК:</w:t>
      </w:r>
    </w:p>
    <w:p w:rsidR="007D0C12" w:rsidRPr="00386BF3" w:rsidRDefault="007D0C12" w:rsidP="007D0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38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Красноуфимское</w:t>
      </w:r>
      <w:proofErr w:type="spellEnd"/>
      <w:r w:rsidRPr="0038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муниципальное </w:t>
      </w:r>
    </w:p>
    <w:p w:rsidR="006C4068" w:rsidRDefault="007D0C12" w:rsidP="007D0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8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Казённое учреждение </w:t>
      </w:r>
    </w:p>
    <w:p w:rsidR="007D0C12" w:rsidRPr="00386BF3" w:rsidRDefault="006C4068" w:rsidP="006C4068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«Служба е</w:t>
      </w:r>
      <w:r w:rsidR="007D0C12" w:rsidRPr="00386B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диного заказчика»</w:t>
      </w:r>
    </w:p>
    <w:p w:rsidR="007D0C12" w:rsidRPr="00386BF3" w:rsidRDefault="007D0C12" w:rsidP="007D0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D0C12" w:rsidRPr="00386BF3" w:rsidRDefault="006C4068" w:rsidP="007D0C1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И.о. д</w:t>
      </w:r>
      <w:r w:rsidR="007D0C12" w:rsidRPr="00386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иректор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7D0C12" w:rsidRPr="00386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__________________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</w:t>
      </w:r>
      <w:r w:rsidR="007D0C12" w:rsidRPr="00386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_________________</w:t>
      </w:r>
    </w:p>
    <w:p w:rsidR="007D0C12" w:rsidRPr="00386BF3" w:rsidRDefault="007D0C12" w:rsidP="007D0C12">
      <w:pPr>
        <w:shd w:val="clear" w:color="auto" w:fill="FFFFFF"/>
        <w:tabs>
          <w:tab w:val="left" w:pos="7425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86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м.п.</w:t>
      </w:r>
      <w:r w:rsidRPr="00386B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м.п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67FD2" w:rsidRDefault="00B67FD2" w:rsidP="00AB281B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B67FD2" w:rsidRPr="00AB281B" w:rsidRDefault="00B67FD2" w:rsidP="00B67F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B67FD2" w:rsidRPr="00AB281B" w:rsidSect="00BC3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4525F"/>
    <w:rsid w:val="000020F9"/>
    <w:rsid w:val="0009752E"/>
    <w:rsid w:val="000C0245"/>
    <w:rsid w:val="000D525F"/>
    <w:rsid w:val="0013361E"/>
    <w:rsid w:val="00137F68"/>
    <w:rsid w:val="00141EBE"/>
    <w:rsid w:val="00195DD9"/>
    <w:rsid w:val="00236FC9"/>
    <w:rsid w:val="004A579B"/>
    <w:rsid w:val="004A7720"/>
    <w:rsid w:val="005710B2"/>
    <w:rsid w:val="00590F87"/>
    <w:rsid w:val="005E0094"/>
    <w:rsid w:val="00606A2A"/>
    <w:rsid w:val="00622268"/>
    <w:rsid w:val="00657E2C"/>
    <w:rsid w:val="00667EF3"/>
    <w:rsid w:val="006C4068"/>
    <w:rsid w:val="006D3D1D"/>
    <w:rsid w:val="0073478B"/>
    <w:rsid w:val="007A433B"/>
    <w:rsid w:val="007C4BC4"/>
    <w:rsid w:val="007D0C12"/>
    <w:rsid w:val="008110F6"/>
    <w:rsid w:val="008F1F86"/>
    <w:rsid w:val="009D2891"/>
    <w:rsid w:val="00A742F0"/>
    <w:rsid w:val="00AB281B"/>
    <w:rsid w:val="00B0279C"/>
    <w:rsid w:val="00B1402F"/>
    <w:rsid w:val="00B31266"/>
    <w:rsid w:val="00B67FD2"/>
    <w:rsid w:val="00BC36EF"/>
    <w:rsid w:val="00D21B8B"/>
    <w:rsid w:val="00D53AD6"/>
    <w:rsid w:val="00DA261C"/>
    <w:rsid w:val="00E067E2"/>
    <w:rsid w:val="00E156C3"/>
    <w:rsid w:val="00F066E6"/>
    <w:rsid w:val="00F121DC"/>
    <w:rsid w:val="00F43411"/>
    <w:rsid w:val="00F4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AC444-8362-4B57-8037-963D510D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Елена Десяткова</cp:lastModifiedBy>
  <cp:revision>16</cp:revision>
  <cp:lastPrinted>2023-10-31T09:22:00Z</cp:lastPrinted>
  <dcterms:created xsi:type="dcterms:W3CDTF">2023-11-02T05:52:00Z</dcterms:created>
  <dcterms:modified xsi:type="dcterms:W3CDTF">2025-10-13T10:52:00Z</dcterms:modified>
</cp:coreProperties>
</file>